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5CB9227A" w14:textId="2F078B1A" w:rsidR="000B15B4" w:rsidRPr="005E2246" w:rsidRDefault="000B15B4" w:rsidP="008E1688">
      <w:pPr>
        <w:jc w:val="center"/>
      </w:pPr>
      <w:r w:rsidRPr="005E2246">
        <w:rPr>
          <w:b/>
        </w:rPr>
        <w:t xml:space="preserve">Лот </w:t>
      </w:r>
      <w:r w:rsidR="005C3FE1">
        <w:rPr>
          <w:b/>
        </w:rPr>
        <w:t xml:space="preserve">№ </w:t>
      </w:r>
      <w:r w:rsidR="008E1688" w:rsidRPr="008E1688">
        <w:rPr>
          <w:b/>
        </w:rPr>
        <w:t>20.000230</w:t>
      </w:r>
      <w:r w:rsidR="005C3FE1">
        <w:rPr>
          <w:b/>
        </w:rPr>
        <w:t xml:space="preserve"> «</w:t>
      </w:r>
      <w:r w:rsidR="008E1688">
        <w:rPr>
          <w:b/>
        </w:rPr>
        <w:t>К</w:t>
      </w:r>
      <w:r w:rsidR="008E1688" w:rsidRPr="008E1688">
        <w:rPr>
          <w:b/>
        </w:rPr>
        <w:t>апитальн</w:t>
      </w:r>
      <w:r w:rsidR="008E1688">
        <w:rPr>
          <w:b/>
        </w:rPr>
        <w:t>ый</w:t>
      </w:r>
      <w:r w:rsidR="008E1688" w:rsidRPr="008E1688">
        <w:rPr>
          <w:b/>
        </w:rPr>
        <w:t xml:space="preserve"> ремонт</w:t>
      </w:r>
      <w:bookmarkStart w:id="8" w:name="_GoBack"/>
      <w:bookmarkEnd w:id="8"/>
      <w:r w:rsidR="008E1688" w:rsidRPr="008E1688">
        <w:rPr>
          <w:b/>
        </w:rPr>
        <w:t xml:space="preserve"> аварийно-рабочего затвора гидроагрегата №2 ВП ГЭС (затвор плоский, скользящий 8,0-8,0-28,5)</w:t>
      </w:r>
      <w:r w:rsidR="005C3FE1">
        <w:rPr>
          <w:b/>
        </w:rPr>
        <w:t>»</w:t>
      </w:r>
    </w:p>
    <w:p w14:paraId="43D14BFC" w14:textId="77777777" w:rsidR="00F63A36" w:rsidRDefault="00F63A36" w:rsidP="00F63A36">
      <w:pPr>
        <w:pStyle w:val="a3"/>
        <w:numPr>
          <w:ilvl w:val="0"/>
          <w:numId w:val="0"/>
        </w:numPr>
        <w:spacing w:before="240"/>
        <w:jc w:val="center"/>
        <w:rPr>
          <w:sz w:val="24"/>
        </w:rPr>
      </w:pP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5F6FCA"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5F6FCA"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5F6FCA"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5F6FCA"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5F6FCA"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5F6FCA"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5F6FCA"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lastRenderedPageBreak/>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lastRenderedPageBreak/>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lastRenderedPageBreak/>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lastRenderedPageBreak/>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lastRenderedPageBreak/>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50.25pt" o:ole="">
            <v:imagedata r:id="rId17" o:title=""/>
          </v:shape>
          <o:OLEObject Type="Embed" ProgID="Package" ShapeID="_x0000_i1025" DrawAspect="Icon" ObjectID="_1649505394"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lastRenderedPageBreak/>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49505395"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lastRenderedPageBreak/>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lastRenderedPageBreak/>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lastRenderedPageBreak/>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lastRenderedPageBreak/>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lastRenderedPageBreak/>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lastRenderedPageBreak/>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lastRenderedPageBreak/>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lastRenderedPageBreak/>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lastRenderedPageBreak/>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lastRenderedPageBreak/>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lastRenderedPageBreak/>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lastRenderedPageBreak/>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lastRenderedPageBreak/>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lastRenderedPageBreak/>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lastRenderedPageBreak/>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7.25pt;height:50.25pt" o:ole="">
            <v:imagedata r:id="rId25" o:title=""/>
          </v:shape>
          <o:OLEObject Type="Embed" ProgID="Package" ShapeID="_x0000_i1027" DrawAspect="Icon" ObjectID="_1649505396"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lastRenderedPageBreak/>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7.25pt;height:50.25pt" o:ole="">
            <v:imagedata r:id="rId28" o:title=""/>
          </v:shape>
          <o:OLEObject Type="Embed" ProgID="Package" ShapeID="_x0000_i1028" DrawAspect="Icon" ObjectID="_1649505397"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lastRenderedPageBreak/>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lastRenderedPageBreak/>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7.25pt;height:50.25pt" o:ole="">
            <v:imagedata r:id="rId31" o:title=""/>
          </v:shape>
          <o:OLEObject Type="Embed" ProgID="Package" ShapeID="_x0000_i1029" DrawAspect="Icon" ObjectID="_1649505398"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lastRenderedPageBreak/>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7.25pt;height:50.25pt" o:ole="">
            <v:imagedata r:id="rId34" o:title=""/>
          </v:shape>
          <o:OLEObject Type="Embed" ProgID="Package" ShapeID="_x0000_i1030" DrawAspect="Icon" ObjectID="_1649505399"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49505400"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49505401"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w:t>
      </w:r>
      <w:proofErr w:type="gramStart"/>
      <w:r w:rsidRPr="001A307F">
        <w:rPr>
          <w:rFonts w:eastAsiaTheme="minorEastAsia"/>
          <w:sz w:val="20"/>
          <w:szCs w:val="20"/>
        </w:rPr>
        <w:t>1107</w:t>
      </w:r>
      <w:r w:rsidRPr="001A307F">
        <w:rPr>
          <w:snapToGrid w:val="0"/>
          <w:sz w:val="20"/>
          <w:szCs w:val="20"/>
        </w:rPr>
        <w:t xml:space="preserve">  суммируется</w:t>
      </w:r>
      <w:proofErr w:type="gramEnd"/>
      <w:r w:rsidRPr="001A307F">
        <w:rPr>
          <w:snapToGrid w:val="0"/>
          <w:sz w:val="20"/>
          <w:szCs w:val="20"/>
        </w:rPr>
        <w:t xml:space="preserve">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49505402"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4E84AD" w14:textId="77777777" w:rsidR="005F6FCA" w:rsidRDefault="005F6FCA" w:rsidP="00706E83">
      <w:r>
        <w:separator/>
      </w:r>
    </w:p>
  </w:endnote>
  <w:endnote w:type="continuationSeparator" w:id="0">
    <w:p w14:paraId="62CF653B" w14:textId="77777777" w:rsidR="005F6FCA" w:rsidRDefault="005F6FCA" w:rsidP="00706E83">
      <w:r>
        <w:continuationSeparator/>
      </w:r>
    </w:p>
  </w:endnote>
  <w:endnote w:type="continuationNotice" w:id="1">
    <w:p w14:paraId="3CECEC52" w14:textId="77777777" w:rsidR="005F6FCA" w:rsidRDefault="005F6F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507D8FE"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D477E0" w14:textId="77777777" w:rsidR="005F6FCA" w:rsidRDefault="005F6FCA" w:rsidP="00706E83">
      <w:r>
        <w:separator/>
      </w:r>
    </w:p>
  </w:footnote>
  <w:footnote w:type="continuationSeparator" w:id="0">
    <w:p w14:paraId="0F407276" w14:textId="77777777" w:rsidR="005F6FCA" w:rsidRDefault="005F6FCA" w:rsidP="00706E83">
      <w:r>
        <w:continuationSeparator/>
      </w:r>
    </w:p>
  </w:footnote>
  <w:footnote w:type="continuationNotice" w:id="1">
    <w:p w14:paraId="14141667" w14:textId="77777777" w:rsidR="005F6FCA" w:rsidRDefault="005F6FCA"/>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2F007C0C" w:rsidR="00AE46B7" w:rsidRDefault="00AE46B7">
        <w:pPr>
          <w:pStyle w:val="af1"/>
          <w:jc w:val="right"/>
        </w:pPr>
        <w:r>
          <w:fldChar w:fldCharType="begin"/>
        </w:r>
        <w:r>
          <w:instrText>PAGE   \* MERGEFORMAT</w:instrText>
        </w:r>
        <w:r>
          <w:fldChar w:fldCharType="separate"/>
        </w:r>
        <w:r>
          <w:rPr>
            <w:noProof/>
          </w:rPr>
          <w:t>126</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6FCA"/>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F7B"/>
    <w:rsid w:val="0064716E"/>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6E16"/>
    <w:rsid w:val="006A7AD5"/>
    <w:rsid w:val="006A7EA1"/>
    <w:rsid w:val="006B13A9"/>
    <w:rsid w:val="006B2F52"/>
    <w:rsid w:val="006C0453"/>
    <w:rsid w:val="006C4601"/>
    <w:rsid w:val="006C46F3"/>
    <w:rsid w:val="006C4A72"/>
    <w:rsid w:val="006C5104"/>
    <w:rsid w:val="006C5838"/>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1688"/>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3CE"/>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427"/>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0EAA37-39A9-4225-9548-5EBC90E0E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125</Pages>
  <Words>32388</Words>
  <Characters>184617</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65</cp:revision>
  <cp:lastPrinted>2013-05-14T07:19:00Z</cp:lastPrinted>
  <dcterms:created xsi:type="dcterms:W3CDTF">2020-03-05T10:08:00Z</dcterms:created>
  <dcterms:modified xsi:type="dcterms:W3CDTF">2020-04-27T10:10:00Z</dcterms:modified>
</cp:coreProperties>
</file>